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3211" w14:textId="297B28D8" w:rsidR="008660AF" w:rsidRDefault="008660A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（公印省略）</w:t>
      </w:r>
    </w:p>
    <w:p w14:paraId="02DE9E0C" w14:textId="77777777" w:rsidR="008660AF" w:rsidRDefault="008660AF">
      <w:pPr>
        <w:rPr>
          <w:rFonts w:ascii="ＭＳ Ｐ明朝" w:eastAsia="ＭＳ Ｐ明朝" w:hAnsi="ＭＳ Ｐ明朝"/>
        </w:rPr>
      </w:pPr>
    </w:p>
    <w:p w14:paraId="1D151B81" w14:textId="2C097BC9" w:rsidR="000F1031" w:rsidRPr="00A13B76" w:rsidRDefault="00A13B76">
      <w:pPr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>様式第</w:t>
      </w:r>
      <w:r w:rsidR="004B011B">
        <w:rPr>
          <w:rFonts w:ascii="ＭＳ Ｐ明朝" w:eastAsia="ＭＳ Ｐ明朝" w:hAnsi="ＭＳ Ｐ明朝" w:hint="eastAsia"/>
        </w:rPr>
        <w:t>2</w:t>
      </w:r>
      <w:r w:rsidRPr="00A13B76">
        <w:rPr>
          <w:rFonts w:ascii="ＭＳ Ｐ明朝" w:eastAsia="ＭＳ Ｐ明朝" w:hAnsi="ＭＳ Ｐ明朝" w:hint="eastAsia"/>
        </w:rPr>
        <w:t>号</w:t>
      </w:r>
      <w:r w:rsidR="004B011B">
        <w:rPr>
          <w:rFonts w:ascii="ＭＳ Ｐ明朝" w:eastAsia="ＭＳ Ｐ明朝" w:hAnsi="ＭＳ Ｐ明朝" w:hint="eastAsia"/>
        </w:rPr>
        <w:t>(</w:t>
      </w:r>
      <w:r w:rsidRPr="00A13B76">
        <w:rPr>
          <w:rFonts w:ascii="ＭＳ Ｐ明朝" w:eastAsia="ＭＳ Ｐ明朝" w:hAnsi="ＭＳ Ｐ明朝" w:hint="eastAsia"/>
        </w:rPr>
        <w:t>第</w:t>
      </w:r>
      <w:r w:rsidR="004B011B">
        <w:rPr>
          <w:rFonts w:ascii="ＭＳ Ｐ明朝" w:eastAsia="ＭＳ Ｐ明朝" w:hAnsi="ＭＳ Ｐ明朝" w:hint="eastAsia"/>
        </w:rPr>
        <w:t>9</w:t>
      </w:r>
      <w:r w:rsidRPr="00A13B76">
        <w:rPr>
          <w:rFonts w:ascii="ＭＳ Ｐ明朝" w:eastAsia="ＭＳ Ｐ明朝" w:hAnsi="ＭＳ Ｐ明朝" w:hint="eastAsia"/>
        </w:rPr>
        <w:t>条関係</w:t>
      </w:r>
      <w:r w:rsidR="004B011B">
        <w:rPr>
          <w:rFonts w:ascii="ＭＳ Ｐ明朝" w:eastAsia="ＭＳ Ｐ明朝" w:hAnsi="ＭＳ Ｐ明朝" w:hint="eastAsia"/>
        </w:rPr>
        <w:t>)</w:t>
      </w:r>
    </w:p>
    <w:p w14:paraId="4DCCD71D" w14:textId="77777777" w:rsidR="00A13B76" w:rsidRPr="00A13B76" w:rsidRDefault="00A13B76" w:rsidP="00A13B76">
      <w:pPr>
        <w:jc w:val="right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 xml:space="preserve">年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月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日</w:t>
      </w:r>
    </w:p>
    <w:p w14:paraId="466556AA" w14:textId="77777777" w:rsidR="00A13B76" w:rsidRDefault="00A13B76">
      <w:pPr>
        <w:rPr>
          <w:rFonts w:ascii="ＭＳ Ｐ明朝" w:eastAsia="ＭＳ Ｐ明朝" w:hAnsi="ＭＳ Ｐ明朝"/>
        </w:rPr>
      </w:pPr>
    </w:p>
    <w:p w14:paraId="38BA9D83" w14:textId="77777777" w:rsidR="00883B8E" w:rsidRDefault="00883B8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様</w:t>
      </w:r>
    </w:p>
    <w:p w14:paraId="6A3977B0" w14:textId="77777777" w:rsidR="00883B8E" w:rsidRDefault="00883B8E">
      <w:pPr>
        <w:rPr>
          <w:rFonts w:ascii="ＭＳ Ｐ明朝" w:eastAsia="ＭＳ Ｐ明朝" w:hAnsi="ＭＳ Ｐ明朝"/>
        </w:rPr>
      </w:pPr>
    </w:p>
    <w:p w14:paraId="39B1979E" w14:textId="575D647D" w:rsidR="00883B8E" w:rsidRDefault="00883B8E" w:rsidP="00883B8E">
      <w:pPr>
        <w:ind w:firstLineChars="2800" w:firstLine="58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粕屋町長　　　　　　　　　　</w:t>
      </w:r>
    </w:p>
    <w:p w14:paraId="6D126BD3" w14:textId="77777777" w:rsidR="00883B8E" w:rsidRPr="00883B8E" w:rsidRDefault="00883B8E">
      <w:pPr>
        <w:rPr>
          <w:rFonts w:ascii="ＭＳ Ｐ明朝" w:eastAsia="ＭＳ Ｐ明朝" w:hAnsi="ＭＳ Ｐ明朝"/>
        </w:rPr>
      </w:pPr>
    </w:p>
    <w:p w14:paraId="76BF7F46" w14:textId="77777777" w:rsidR="00A13B76" w:rsidRDefault="00A13B76" w:rsidP="008E6C1B">
      <w:pPr>
        <w:jc w:val="center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>粕屋町子育て世帯訪問支援事業</w:t>
      </w:r>
      <w:r w:rsidR="00883B8E">
        <w:rPr>
          <w:rFonts w:ascii="ＭＳ Ｐ明朝" w:eastAsia="ＭＳ Ｐ明朝" w:hAnsi="ＭＳ Ｐ明朝" w:hint="eastAsia"/>
        </w:rPr>
        <w:t>決定通知</w:t>
      </w:r>
      <w:r w:rsidRPr="00A13B76">
        <w:rPr>
          <w:rFonts w:ascii="ＭＳ Ｐ明朝" w:eastAsia="ＭＳ Ｐ明朝" w:hAnsi="ＭＳ Ｐ明朝" w:hint="eastAsia"/>
        </w:rPr>
        <w:t>書</w:t>
      </w:r>
    </w:p>
    <w:p w14:paraId="2B82A9ED" w14:textId="77777777" w:rsidR="008E6C1B" w:rsidRDefault="008E6C1B" w:rsidP="008E6C1B">
      <w:pPr>
        <w:jc w:val="center"/>
        <w:rPr>
          <w:rFonts w:ascii="ＭＳ Ｐ明朝" w:eastAsia="ＭＳ Ｐ明朝" w:hAnsi="ＭＳ Ｐ明朝"/>
        </w:rPr>
      </w:pPr>
    </w:p>
    <w:p w14:paraId="4EBDA890" w14:textId="77777777" w:rsidR="00A27256" w:rsidRPr="008E6C1B" w:rsidRDefault="00A27256" w:rsidP="00A2725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年　　月　　</w:t>
      </w:r>
      <w:proofErr w:type="gramStart"/>
      <w:r>
        <w:rPr>
          <w:rFonts w:ascii="ＭＳ Ｐ明朝" w:eastAsia="ＭＳ Ｐ明朝" w:hAnsi="ＭＳ Ｐ明朝" w:hint="eastAsia"/>
        </w:rPr>
        <w:t>日付け</w:t>
      </w:r>
      <w:proofErr w:type="gramEnd"/>
      <w:r>
        <w:rPr>
          <w:rFonts w:ascii="ＭＳ Ｐ明朝" w:eastAsia="ＭＳ Ｐ明朝" w:hAnsi="ＭＳ Ｐ明朝" w:hint="eastAsia"/>
        </w:rPr>
        <w:t>で申請のあった子育て世帯訪問支援事業の利用につきまして、次のとおり決定しましたので通知します。</w:t>
      </w:r>
    </w:p>
    <w:p w14:paraId="5CF87061" w14:textId="77777777" w:rsidR="00A13B76" w:rsidRDefault="00A13B76" w:rsidP="00883B8E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6089"/>
      </w:tblGrid>
      <w:tr w:rsidR="00883B8E" w14:paraId="00B5AE22" w14:textId="77777777" w:rsidTr="00FE1013">
        <w:trPr>
          <w:trHeight w:val="916"/>
        </w:trPr>
        <w:tc>
          <w:tcPr>
            <w:tcW w:w="1555" w:type="dxa"/>
            <w:vMerge w:val="restart"/>
            <w:vAlign w:val="center"/>
          </w:tcPr>
          <w:p w14:paraId="41FC31CC" w14:textId="77777777" w:rsidR="00883B8E" w:rsidRDefault="00883B8E" w:rsidP="00A272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利用者</w:t>
            </w:r>
          </w:p>
        </w:tc>
        <w:tc>
          <w:tcPr>
            <w:tcW w:w="850" w:type="dxa"/>
            <w:vAlign w:val="center"/>
          </w:tcPr>
          <w:p w14:paraId="030F42EB" w14:textId="77777777" w:rsidR="00883B8E" w:rsidRDefault="00883B8E" w:rsidP="00A272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6089" w:type="dxa"/>
          </w:tcPr>
          <w:p w14:paraId="7B86E2BF" w14:textId="77777777" w:rsidR="00883B8E" w:rsidRDefault="00883B8E" w:rsidP="00A165E9">
            <w:pPr>
              <w:rPr>
                <w:rFonts w:ascii="ＭＳ Ｐ明朝" w:eastAsia="ＭＳ Ｐ明朝" w:hAnsi="ＭＳ Ｐ明朝"/>
              </w:rPr>
            </w:pPr>
          </w:p>
        </w:tc>
      </w:tr>
      <w:tr w:rsidR="00883B8E" w14:paraId="7C24272E" w14:textId="77777777" w:rsidTr="00FE1013">
        <w:trPr>
          <w:trHeight w:val="822"/>
        </w:trPr>
        <w:tc>
          <w:tcPr>
            <w:tcW w:w="1555" w:type="dxa"/>
            <w:vMerge/>
            <w:vAlign w:val="center"/>
          </w:tcPr>
          <w:p w14:paraId="54E5F264" w14:textId="77777777" w:rsidR="00883B8E" w:rsidRDefault="00883B8E" w:rsidP="00A2725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vAlign w:val="center"/>
          </w:tcPr>
          <w:p w14:paraId="1490CE55" w14:textId="77777777" w:rsidR="00883B8E" w:rsidRDefault="00883B8E" w:rsidP="00A272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089" w:type="dxa"/>
          </w:tcPr>
          <w:p w14:paraId="12485651" w14:textId="77777777" w:rsidR="00883B8E" w:rsidRDefault="00883B8E" w:rsidP="00A165E9">
            <w:pPr>
              <w:rPr>
                <w:rFonts w:ascii="ＭＳ Ｐ明朝" w:eastAsia="ＭＳ Ｐ明朝" w:hAnsi="ＭＳ Ｐ明朝"/>
              </w:rPr>
            </w:pPr>
          </w:p>
        </w:tc>
      </w:tr>
      <w:tr w:rsidR="00A27256" w14:paraId="2E2F5870" w14:textId="77777777" w:rsidTr="00A27256">
        <w:trPr>
          <w:trHeight w:val="1154"/>
        </w:trPr>
        <w:tc>
          <w:tcPr>
            <w:tcW w:w="1555" w:type="dxa"/>
            <w:vAlign w:val="center"/>
          </w:tcPr>
          <w:p w14:paraId="1200140A" w14:textId="77777777" w:rsidR="00A27256" w:rsidRDefault="00A27256" w:rsidP="00A272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利用の可否</w:t>
            </w:r>
          </w:p>
        </w:tc>
        <w:tc>
          <w:tcPr>
            <w:tcW w:w="6939" w:type="dxa"/>
            <w:gridSpan w:val="2"/>
          </w:tcPr>
          <w:p w14:paraId="280D6EB8" w14:textId="77777777" w:rsidR="00A27256" w:rsidRDefault="00A27256" w:rsidP="00A272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可　　　・　　　不可</w:t>
            </w:r>
          </w:p>
          <w:p w14:paraId="265D4D55" w14:textId="77777777" w:rsidR="00A27256" w:rsidRPr="00A27256" w:rsidRDefault="00A27256" w:rsidP="00A165E9">
            <w:pPr>
              <w:rPr>
                <w:rFonts w:ascii="ＭＳ Ｐ明朝" w:eastAsia="ＭＳ Ｐ明朝" w:hAnsi="ＭＳ Ｐ明朝"/>
                <w:sz w:val="16"/>
              </w:rPr>
            </w:pPr>
            <w:r w:rsidRPr="00A27256">
              <w:rPr>
                <w:rFonts w:ascii="ＭＳ Ｐ明朝" w:eastAsia="ＭＳ Ｐ明朝" w:hAnsi="ＭＳ Ｐ明朝" w:hint="eastAsia"/>
                <w:sz w:val="16"/>
              </w:rPr>
              <w:t>不可の理由</w:t>
            </w:r>
          </w:p>
          <w:p w14:paraId="646C6A1A" w14:textId="77777777" w:rsidR="00A27256" w:rsidRDefault="00A27256" w:rsidP="00A165E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　　　　　　　　　　　　　　　　　　　　　　</w:t>
            </w:r>
            <w:r w:rsidR="00CF1DA8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）</w:t>
            </w:r>
          </w:p>
        </w:tc>
      </w:tr>
      <w:tr w:rsidR="00A27256" w14:paraId="5E6258AE" w14:textId="77777777" w:rsidTr="00A27256">
        <w:trPr>
          <w:trHeight w:val="830"/>
        </w:trPr>
        <w:tc>
          <w:tcPr>
            <w:tcW w:w="1555" w:type="dxa"/>
            <w:vAlign w:val="center"/>
          </w:tcPr>
          <w:p w14:paraId="6960973A" w14:textId="77777777" w:rsidR="00A27256" w:rsidRDefault="00A27256" w:rsidP="00A272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利用期間</w:t>
            </w:r>
          </w:p>
        </w:tc>
        <w:tc>
          <w:tcPr>
            <w:tcW w:w="6939" w:type="dxa"/>
            <w:gridSpan w:val="2"/>
          </w:tcPr>
          <w:p w14:paraId="39968468" w14:textId="77777777" w:rsidR="00A27256" w:rsidRDefault="00A27256" w:rsidP="00A165E9">
            <w:pPr>
              <w:rPr>
                <w:rFonts w:ascii="ＭＳ Ｐ明朝" w:eastAsia="ＭＳ Ｐ明朝" w:hAnsi="ＭＳ Ｐ明朝"/>
              </w:rPr>
            </w:pPr>
          </w:p>
        </w:tc>
      </w:tr>
      <w:tr w:rsidR="00A27256" w14:paraId="3A74A82D" w14:textId="77777777" w:rsidTr="00A27256">
        <w:trPr>
          <w:trHeight w:val="854"/>
        </w:trPr>
        <w:tc>
          <w:tcPr>
            <w:tcW w:w="1555" w:type="dxa"/>
            <w:vAlign w:val="center"/>
          </w:tcPr>
          <w:p w14:paraId="7DF0EF50" w14:textId="77777777" w:rsidR="00A27256" w:rsidRDefault="00A27256" w:rsidP="00A272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利用時間</w:t>
            </w:r>
          </w:p>
        </w:tc>
        <w:tc>
          <w:tcPr>
            <w:tcW w:w="6939" w:type="dxa"/>
            <w:gridSpan w:val="2"/>
          </w:tcPr>
          <w:p w14:paraId="1F19C3AE" w14:textId="77777777" w:rsidR="00A27256" w:rsidRDefault="00A27256" w:rsidP="00A165E9">
            <w:pPr>
              <w:rPr>
                <w:rFonts w:ascii="ＭＳ Ｐ明朝" w:eastAsia="ＭＳ Ｐ明朝" w:hAnsi="ＭＳ Ｐ明朝"/>
              </w:rPr>
            </w:pPr>
          </w:p>
        </w:tc>
      </w:tr>
      <w:tr w:rsidR="00A27256" w14:paraId="1B71AC6D" w14:textId="77777777" w:rsidTr="00A27256">
        <w:trPr>
          <w:trHeight w:val="825"/>
        </w:trPr>
        <w:tc>
          <w:tcPr>
            <w:tcW w:w="1555" w:type="dxa"/>
            <w:vAlign w:val="center"/>
          </w:tcPr>
          <w:p w14:paraId="2864A881" w14:textId="77777777" w:rsidR="00A27256" w:rsidRDefault="00A27256" w:rsidP="00A272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費用の負担</w:t>
            </w:r>
          </w:p>
        </w:tc>
        <w:tc>
          <w:tcPr>
            <w:tcW w:w="6939" w:type="dxa"/>
            <w:gridSpan w:val="2"/>
          </w:tcPr>
          <w:p w14:paraId="38A134C1" w14:textId="77777777" w:rsidR="00A27256" w:rsidRDefault="00A27256" w:rsidP="00A165E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2F0A30B" w14:textId="77777777" w:rsidR="00D93A7B" w:rsidRPr="00E00A6D" w:rsidRDefault="00D93A7B" w:rsidP="00A165E9">
      <w:pPr>
        <w:rPr>
          <w:rFonts w:ascii="ＭＳ Ｐ明朝" w:eastAsia="ＭＳ Ｐ明朝" w:hAnsi="ＭＳ Ｐ明朝"/>
        </w:rPr>
      </w:pPr>
    </w:p>
    <w:sectPr w:rsidR="00D93A7B" w:rsidRPr="00E00A6D" w:rsidSect="00A165E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76"/>
    <w:rsid w:val="000F1031"/>
    <w:rsid w:val="001F6944"/>
    <w:rsid w:val="0043700F"/>
    <w:rsid w:val="004B011B"/>
    <w:rsid w:val="00511D0D"/>
    <w:rsid w:val="008660AF"/>
    <w:rsid w:val="00883B8E"/>
    <w:rsid w:val="008E6C1B"/>
    <w:rsid w:val="00A13B76"/>
    <w:rsid w:val="00A165E9"/>
    <w:rsid w:val="00A27256"/>
    <w:rsid w:val="00BF69DC"/>
    <w:rsid w:val="00CF1DA8"/>
    <w:rsid w:val="00D93A7B"/>
    <w:rsid w:val="00E00A6D"/>
    <w:rsid w:val="00F66CC3"/>
    <w:rsid w:val="00FE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E8436"/>
  <w15:chartTrackingRefBased/>
  <w15:docId w15:val="{E1B37A6E-EC3C-40A7-8E2A-8EAF2C6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中川 理恵</cp:lastModifiedBy>
  <cp:revision>12</cp:revision>
  <dcterms:created xsi:type="dcterms:W3CDTF">2024-11-27T05:11:00Z</dcterms:created>
  <dcterms:modified xsi:type="dcterms:W3CDTF">2025-01-20T00:57:00Z</dcterms:modified>
</cp:coreProperties>
</file>