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2556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13</w:t>
      </w:r>
      <w:r>
        <w:rPr>
          <w:rFonts w:ascii="ＭＳ 明朝" w:hAnsi="ＭＳ 明朝" w:hint="eastAsia"/>
        </w:rPr>
        <w:t>号様式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211"/>
        </w:trPr>
        <w:tc>
          <w:tcPr>
            <w:tcW w:w="8085" w:type="dxa"/>
          </w:tcPr>
          <w:p w:rsidR="00000000" w:rsidRDefault="00DC2556">
            <w:pPr>
              <w:spacing w:beforeLines="50" w:before="180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TW"/>
              </w:rPr>
              <w:t>町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指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定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無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形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文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化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財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保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持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者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死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亡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届</w:t>
            </w:r>
          </w:p>
          <w:p w:rsidR="00000000" w:rsidRDefault="00DC2556">
            <w:pPr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　名称</w:t>
            </w:r>
          </w:p>
          <w:p w:rsidR="00000000" w:rsidRDefault="00DC2556">
            <w:pPr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 xml:space="preserve">　認定書の番号</w:t>
            </w:r>
          </w:p>
          <w:p w:rsidR="00000000" w:rsidRDefault="00DC2556">
            <w:pPr>
              <w:ind w:leftChars="50" w:left="105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3</w:t>
            </w:r>
            <w:r>
              <w:rPr>
                <w:rFonts w:ascii="ＭＳ 明朝" w:hAnsi="ＭＳ 明朝" w:hint="eastAsia"/>
                <w:lang w:eastAsia="zh-TW"/>
              </w:rPr>
              <w:t xml:space="preserve">　認定年月日</w:t>
            </w:r>
          </w:p>
          <w:p w:rsidR="00000000" w:rsidRDefault="00DC2556">
            <w:pPr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 xml:space="preserve">　死亡年月日</w:t>
            </w:r>
          </w:p>
          <w:p w:rsidR="00000000" w:rsidRDefault="00DC2556">
            <w:pPr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 xml:space="preserve">　保持者の住所及び氏名</w:t>
            </w:r>
          </w:p>
          <w:p w:rsidR="00000000" w:rsidRDefault="00DC2556">
            <w:pPr>
              <w:ind w:leftChars="220" w:left="462" w:firstLineChars="100" w:firstLine="230"/>
              <w:rPr>
                <w:rFonts w:ascii="ＭＳ 明朝" w:hAnsi="ＭＳ 明朝" w:hint="eastAsia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上記の通り、町指定無形文化財の保持者が死亡しましたので文化財保護条例第</w:t>
            </w:r>
            <w:r>
              <w:rPr>
                <w:rFonts w:ascii="ＭＳ 明朝" w:hAnsi="ＭＳ 明朝" w:hint="eastAsia"/>
                <w:spacing w:val="10"/>
              </w:rPr>
              <w:t>9</w:t>
            </w:r>
            <w:r>
              <w:rPr>
                <w:rFonts w:ascii="ＭＳ 明朝" w:hAnsi="ＭＳ 明朝" w:hint="eastAsia"/>
                <w:spacing w:val="10"/>
              </w:rPr>
              <w:t>条第</w:t>
            </w:r>
            <w:r>
              <w:rPr>
                <w:rFonts w:ascii="ＭＳ 明朝" w:hAnsi="ＭＳ 明朝" w:hint="eastAsia"/>
                <w:spacing w:val="10"/>
              </w:rPr>
              <w:t>2</w:t>
            </w:r>
            <w:r>
              <w:rPr>
                <w:rFonts w:ascii="ＭＳ 明朝" w:hAnsi="ＭＳ 明朝" w:hint="eastAsia"/>
                <w:spacing w:val="10"/>
              </w:rPr>
              <w:t>項の規定に基き、同条例施行規則第</w:t>
            </w:r>
            <w:r>
              <w:rPr>
                <w:rFonts w:ascii="ＭＳ 明朝" w:hAnsi="ＭＳ 明朝" w:hint="eastAsia"/>
                <w:spacing w:val="10"/>
              </w:rPr>
              <w:t>12</w:t>
            </w:r>
            <w:r>
              <w:rPr>
                <w:rFonts w:ascii="ＭＳ 明朝" w:hAnsi="ＭＳ 明朝" w:hint="eastAsia"/>
                <w:spacing w:val="10"/>
              </w:rPr>
              <w:t>条第</w:t>
            </w:r>
            <w:r>
              <w:rPr>
                <w:rFonts w:ascii="ＭＳ 明朝" w:hAnsi="ＭＳ 明朝" w:hint="eastAsia"/>
                <w:spacing w:val="10"/>
              </w:rPr>
              <w:t>2</w:t>
            </w:r>
            <w:r>
              <w:rPr>
                <w:rFonts w:ascii="ＭＳ 明朝" w:hAnsi="ＭＳ 明朝" w:hint="eastAsia"/>
                <w:spacing w:val="10"/>
              </w:rPr>
              <w:t>項の規定によりお届けいたします。</w:t>
            </w:r>
          </w:p>
          <w:p w:rsidR="00000000" w:rsidRDefault="00DC2556">
            <w:pPr>
              <w:ind w:firstLineChars="600" w:firstLine="12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000000" w:rsidRDefault="00DC2556">
            <w:pPr>
              <w:ind w:firstLineChars="1600" w:firstLine="33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相続人（又は関係者）住所</w:t>
            </w:r>
          </w:p>
          <w:p w:rsidR="00000000" w:rsidRDefault="00DC2556">
            <w:pPr>
              <w:ind w:firstLineChars="1600" w:firstLine="336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lang w:eastAsia="zh-CN"/>
              </w:rPr>
              <w:t>印</w:t>
            </w:r>
          </w:p>
          <w:p w:rsidR="00000000" w:rsidRDefault="00DC2556">
            <w:pPr>
              <w:ind w:firstLineChars="200" w:firstLine="42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三股町教育委員会殿</w:t>
            </w:r>
          </w:p>
        </w:tc>
      </w:tr>
    </w:tbl>
    <w:p w:rsidR="00000000" w:rsidRDefault="00DC2556">
      <w:pPr>
        <w:rPr>
          <w:rFonts w:ascii="ＭＳ 明朝" w:hAnsi="ＭＳ 明朝"/>
          <w:lang w:eastAsia="zh-C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56" w:rsidRDefault="00DC2556" w:rsidP="00DC2556">
      <w:r>
        <w:separator/>
      </w:r>
    </w:p>
  </w:endnote>
  <w:endnote w:type="continuationSeparator" w:id="0">
    <w:p w:rsidR="00DC2556" w:rsidRDefault="00DC2556" w:rsidP="00DC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56" w:rsidRDefault="00DC2556" w:rsidP="00DC2556">
      <w:r>
        <w:separator/>
      </w:r>
    </w:p>
  </w:footnote>
  <w:footnote w:type="continuationSeparator" w:id="0">
    <w:p w:rsidR="00DC2556" w:rsidRDefault="00DC2556" w:rsidP="00DC2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556"/>
    <w:rsid w:val="00D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55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2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5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第13号様式</vt:lpstr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/>
  <dc:creator>ABC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