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4904" w:rsidRDefault="00504904">
      <w:pPr>
        <w:rPr>
          <w:rFonts w:hint="eastAsia"/>
        </w:rPr>
      </w:pPr>
      <w:r>
        <w:rPr>
          <w:rFonts w:hint="eastAsia"/>
        </w:rPr>
        <w:t>第11号様式</w:t>
      </w:r>
    </w:p>
    <w:p w:rsidR="00504904" w:rsidRDefault="00504904">
      <w:pPr>
        <w:rPr>
          <w:rFonts w:hint="eastAsia"/>
        </w:rPr>
      </w:pPr>
    </w:p>
    <w:p w:rsidR="00504904" w:rsidRDefault="00504904">
      <w:pPr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6956798"/>
        </w:rPr>
        <w:t>臨時休業報告</w:t>
      </w:r>
      <w:r>
        <w:rPr>
          <w:rFonts w:hint="eastAsia"/>
          <w:spacing w:val="1"/>
          <w:kern w:val="0"/>
          <w:fitText w:val="3584" w:id="-1546956798"/>
        </w:rPr>
        <w:t>書</w:t>
      </w:r>
    </w:p>
    <w:p w:rsidR="00504904" w:rsidRDefault="00504904">
      <w:pPr>
        <w:rPr>
          <w:rFonts w:hint="eastAsia"/>
        </w:rPr>
      </w:pPr>
    </w:p>
    <w:p w:rsidR="00504904" w:rsidRDefault="00504904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04904" w:rsidRDefault="00504904">
      <w:pPr>
        <w:rPr>
          <w:rFonts w:hint="eastAsia"/>
        </w:rPr>
      </w:pPr>
    </w:p>
    <w:p w:rsidR="00504904" w:rsidRDefault="00504904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504904" w:rsidRDefault="00504904">
      <w:pPr>
        <w:rPr>
          <w:rFonts w:hint="eastAsia"/>
        </w:rPr>
      </w:pPr>
    </w:p>
    <w:p w:rsidR="00504904" w:rsidRDefault="00504904">
      <w:pPr>
        <w:wordWrap w:val="0"/>
        <w:ind w:rightChars="200" w:right="448"/>
        <w:jc w:val="right"/>
        <w:rPr>
          <w:rFonts w:hint="eastAsia"/>
          <w:kern w:val="0"/>
          <w:u w:val="single"/>
          <w:lang w:eastAsia="zh-CN"/>
        </w:rPr>
      </w:pPr>
      <w:r>
        <w:rPr>
          <w:rFonts w:hint="eastAsia"/>
          <w:spacing w:val="72"/>
          <w:kern w:val="0"/>
          <w:u w:val="single"/>
          <w:fitText w:val="920" w:id="-1547024896"/>
          <w:lang w:eastAsia="zh-CN"/>
        </w:rPr>
        <w:t>学校</w:t>
      </w:r>
      <w:r>
        <w:rPr>
          <w:rFonts w:hint="eastAsia"/>
          <w:spacing w:val="1"/>
          <w:kern w:val="0"/>
          <w:u w:val="single"/>
          <w:fitText w:val="920" w:id="-1547024896"/>
          <w:lang w:eastAsia="zh-CN"/>
        </w:rPr>
        <w:t>名</w:t>
      </w:r>
      <w:r>
        <w:rPr>
          <w:rFonts w:hint="eastAsia"/>
          <w:kern w:val="0"/>
          <w:u w:val="single"/>
          <w:lang w:eastAsia="zh-CN"/>
        </w:rPr>
        <w:t xml:space="preserve">　　　　　　　　</w:t>
      </w:r>
    </w:p>
    <w:p w:rsidR="00504904" w:rsidRDefault="00504904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504904" w:rsidRDefault="00504904">
      <w:pPr>
        <w:ind w:rightChars="100" w:right="224"/>
        <w:rPr>
          <w:rFonts w:hint="eastAsia"/>
        </w:rPr>
      </w:pPr>
    </w:p>
    <w:p w:rsidR="00504904" w:rsidRDefault="00504904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臨時休業をしたので、学校管理規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第26</w:t>
      </w:r>
      <w:r>
        <w:rPr>
          <w:rFonts w:hint="eastAsia"/>
        </w:rPr>
        <w:t>条の規定により報告します。</w:t>
      </w:r>
    </w:p>
    <w:p w:rsidR="00504904" w:rsidRDefault="00504904">
      <w:pPr>
        <w:ind w:firstLineChars="100" w:firstLine="224"/>
        <w:rPr>
          <w:rFonts w:hint="eastAsia"/>
        </w:rPr>
      </w:pPr>
    </w:p>
    <w:p w:rsidR="00504904" w:rsidRDefault="00504904">
      <w:pPr>
        <w:spacing w:afterLines="50" w:after="191"/>
        <w:jc w:val="center"/>
        <w:rPr>
          <w:rFonts w:hint="eastAsia"/>
        </w:rPr>
      </w:pPr>
      <w:r>
        <w:rPr>
          <w:rFonts w:hint="eastAsia"/>
        </w:rPr>
        <w:t>記</w:t>
      </w:r>
    </w:p>
    <w:p w:rsidR="00504904" w:rsidRDefault="00504904">
      <w:pPr>
        <w:spacing w:afterLines="50" w:after="191"/>
        <w:jc w:val="center"/>
        <w:rPr>
          <w:rFonts w:hint="eastAsia"/>
        </w:rPr>
      </w:pPr>
    </w:p>
    <w:p w:rsidR="00504904" w:rsidRDefault="00504904">
      <w:pPr>
        <w:rPr>
          <w:rFonts w:hint="eastAsia"/>
        </w:rPr>
      </w:pPr>
      <w:r>
        <w:rPr>
          <w:rFonts w:hint="eastAsia"/>
        </w:rPr>
        <w:t>1　臨時休業の期日</w:t>
      </w:r>
    </w:p>
    <w:p w:rsidR="00504904" w:rsidRDefault="00504904">
      <w:pPr>
        <w:rPr>
          <w:rFonts w:hint="eastAsia"/>
        </w:rPr>
      </w:pPr>
    </w:p>
    <w:p w:rsidR="00504904" w:rsidRDefault="00504904">
      <w:pPr>
        <w:rPr>
          <w:rFonts w:hint="eastAsia"/>
          <w:kern w:val="0"/>
        </w:rPr>
      </w:pPr>
      <w:r>
        <w:rPr>
          <w:rFonts w:hint="eastAsia"/>
        </w:rPr>
        <w:t xml:space="preserve">2　</w:t>
      </w:r>
      <w:r>
        <w:rPr>
          <w:rFonts w:hint="eastAsia"/>
          <w:spacing w:val="127"/>
          <w:kern w:val="0"/>
          <w:fitText w:val="672" w:id="-1546956287"/>
        </w:rPr>
        <w:t>理</w:t>
      </w:r>
      <w:r>
        <w:rPr>
          <w:rFonts w:hint="eastAsia"/>
          <w:spacing w:val="-1"/>
          <w:kern w:val="0"/>
          <w:fitText w:val="672" w:id="-1546956287"/>
        </w:rPr>
        <w:t>由</w:t>
      </w:r>
    </w:p>
    <w:p w:rsidR="00504904" w:rsidRDefault="00504904">
      <w:pPr>
        <w:rPr>
          <w:rFonts w:hint="eastAsia"/>
          <w:kern w:val="0"/>
        </w:rPr>
      </w:pPr>
    </w:p>
    <w:p w:rsidR="00504904" w:rsidRDefault="00504904">
      <w:pPr>
        <w:rPr>
          <w:rFonts w:hint="eastAsia"/>
          <w:kern w:val="0"/>
        </w:rPr>
      </w:pPr>
      <w:r>
        <w:rPr>
          <w:rFonts w:hint="eastAsia"/>
          <w:kern w:val="0"/>
        </w:rPr>
        <w:t>3　臨時休業に対する措置又は対策</w:t>
      </w:r>
    </w:p>
    <w:p w:rsidR="00504904" w:rsidRDefault="00504904">
      <w:pPr>
        <w:rPr>
          <w:rFonts w:hint="eastAsia"/>
          <w:kern w:val="0"/>
        </w:rPr>
      </w:pPr>
    </w:p>
    <w:p w:rsidR="00504904" w:rsidRDefault="00504904">
      <w:pPr>
        <w:rPr>
          <w:rFonts w:hint="eastAsia"/>
        </w:rPr>
      </w:pPr>
      <w:r>
        <w:rPr>
          <w:rFonts w:hint="eastAsia"/>
          <w:kern w:val="0"/>
        </w:rPr>
        <w:t>4　その他参考事項</w:t>
      </w:r>
    </w:p>
    <w:sectPr w:rsidR="00504904">
      <w:pgSz w:w="11906" w:h="16838" w:code="9"/>
      <w:pgMar w:top="1701" w:right="1701" w:bottom="1701" w:left="1701" w:header="284" w:footer="284" w:gutter="0"/>
      <w:cols w:space="425"/>
      <w:docGrid w:type="linesAndChars" w:linePitch="38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30EE" w:rsidRDefault="000930EE">
      <w:r>
        <w:separator/>
      </w:r>
    </w:p>
  </w:endnote>
  <w:endnote w:type="continuationSeparator" w:id="0">
    <w:p w:rsidR="000930EE" w:rsidRDefault="0009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30EE" w:rsidRDefault="000930EE">
      <w:r>
        <w:separator/>
      </w:r>
    </w:p>
  </w:footnote>
  <w:footnote w:type="continuationSeparator" w:id="0">
    <w:p w:rsidR="000930EE" w:rsidRDefault="00093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572"/>
    <w:rsid w:val="000930EE"/>
    <w:rsid w:val="00230572"/>
    <w:rsid w:val="00504904"/>
    <w:rsid w:val="00667799"/>
    <w:rsid w:val="00D31B68"/>
    <w:rsid w:val="00E8056A"/>
    <w:rsid w:val="00F4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5E3725-AB8C-48CA-89B1-2FD7BB3A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