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D37" w:rsidRDefault="00AD5D37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様式第31号(第</w:t>
      </w:r>
      <w:r w:rsidR="00D214E0">
        <w:rPr>
          <w:rFonts w:hint="eastAsia"/>
        </w:rPr>
        <w:t>18</w:t>
      </w:r>
      <w:r>
        <w:rPr>
          <w:rFonts w:hint="eastAsia"/>
        </w:rPr>
        <w:t>条関係)</w:t>
      </w:r>
    </w:p>
    <w:p w:rsidR="00AD5D37" w:rsidRDefault="00AD5D37">
      <w:pPr>
        <w:wordWrap w:val="0"/>
        <w:autoSpaceDE w:val="0"/>
        <w:autoSpaceDN w:val="0"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79"/>
          <w:kern w:val="0"/>
          <w:fitText w:val="3150" w:id="1788056832"/>
        </w:rPr>
        <w:t>職親申込承認通知</w:t>
      </w:r>
      <w:r>
        <w:rPr>
          <w:rFonts w:hint="eastAsia"/>
          <w:spacing w:val="-1"/>
          <w:kern w:val="0"/>
          <w:fitText w:val="3150" w:id="1788056832"/>
        </w:rPr>
        <w:t>書</w:t>
      </w: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500" w:left="3150"/>
        <w:rPr>
          <w:rFonts w:hint="eastAsia"/>
        </w:rPr>
      </w:pPr>
      <w:r>
        <w:rPr>
          <w:rFonts w:hint="eastAsia"/>
        </w:rPr>
        <w:t>様</w:t>
      </w:r>
    </w:p>
    <w:p w:rsidR="00AD5D37" w:rsidRDefault="00AD5D37">
      <w:pPr>
        <w:pStyle w:val="a3"/>
        <w:rPr>
          <w:rFonts w:hint="eastAsia"/>
        </w:rPr>
      </w:pPr>
    </w:p>
    <w:p w:rsidR="00AD5D37" w:rsidRDefault="00AD5D37" w:rsidP="00C2404F">
      <w:pPr>
        <w:pStyle w:val="a3"/>
        <w:ind w:rightChars="100" w:right="210"/>
        <w:jc w:val="right"/>
        <w:rPr>
          <w:rFonts w:hint="eastAsia"/>
        </w:rPr>
      </w:pPr>
      <w:r>
        <w:rPr>
          <w:rFonts w:hint="eastAsia"/>
        </w:rPr>
        <w:t>興部町長　　　　　　　　　　　印</w:t>
      </w: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snapToGrid/>
        <w:spacing w:line="480" w:lineRule="auto"/>
        <w:rPr>
          <w:rFonts w:hint="eastAsia"/>
        </w:rPr>
      </w:pPr>
      <w:r>
        <w:rPr>
          <w:rFonts w:hint="eastAsia"/>
        </w:rPr>
        <w:t xml:space="preserve">　　　　年　　　月　　　日付けで申込みのありました知的障害者福祉法第16条第1項第3号に規定する職親について、職親として認められたので通知します。</w:t>
      </w: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>記</w:t>
      </w: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kern w:val="0"/>
          <w:fitText w:val="1050" w:id="1788072961"/>
        </w:rPr>
        <w:t>登録年月日</w:t>
      </w:r>
      <w:r>
        <w:rPr>
          <w:rFonts w:hint="eastAsia"/>
        </w:rPr>
        <w:t xml:space="preserve">　　　　　　　年　　　月　　　日</w:t>
      </w: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AD5D37" w:rsidRDefault="00AD5D3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35"/>
          <w:kern w:val="0"/>
          <w:fitText w:val="1050" w:id="1788072960"/>
        </w:rPr>
        <w:t>登録番</w:t>
      </w:r>
      <w:r>
        <w:rPr>
          <w:rFonts w:hint="eastAsia"/>
          <w:kern w:val="0"/>
          <w:fitText w:val="1050" w:id="1788072960"/>
        </w:rPr>
        <w:t>号</w:t>
      </w:r>
      <w:r>
        <w:rPr>
          <w:rFonts w:hint="eastAsia"/>
          <w:kern w:val="0"/>
        </w:rPr>
        <w:t xml:space="preserve">　　　　　　　第　　　　　　　号</w:t>
      </w:r>
    </w:p>
    <w:sectPr w:rsidR="00AD5D37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43B2" w:rsidRDefault="00C143B2">
      <w:r>
        <w:separator/>
      </w:r>
    </w:p>
  </w:endnote>
  <w:endnote w:type="continuationSeparator" w:id="0">
    <w:p w:rsidR="00C143B2" w:rsidRDefault="00C1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43B2" w:rsidRDefault="00C143B2">
      <w:r>
        <w:separator/>
      </w:r>
    </w:p>
  </w:footnote>
  <w:footnote w:type="continuationSeparator" w:id="0">
    <w:p w:rsidR="00C143B2" w:rsidRDefault="00C1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04F"/>
    <w:rsid w:val="00763E38"/>
    <w:rsid w:val="00AD5D37"/>
    <w:rsid w:val="00C143B2"/>
    <w:rsid w:val="00C2404F"/>
    <w:rsid w:val="00D2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30226C-86D4-49FE-8CBF-D5A51392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2002-10-23T06:03:00Z</cp:lastPrinted>
  <dcterms:created xsi:type="dcterms:W3CDTF">2025-09-25T12:02:00Z</dcterms:created>
  <dcterms:modified xsi:type="dcterms:W3CDTF">2025-09-25T12:02:00Z</dcterms:modified>
</cp:coreProperties>
</file>